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4BA72EBF" w:rsidR="0018364C" w:rsidRPr="008768ED" w:rsidRDefault="002139E1" w:rsidP="00F25DB8">
      <w:pPr>
        <w:pStyle w:val="Heading2"/>
        <w:rPr>
          <w:color w:val="000000" w:themeColor="text1"/>
        </w:rPr>
      </w:pPr>
      <w:r>
        <w:rPr>
          <w:color w:val="000000" w:themeColor="text1"/>
        </w:rPr>
        <w:t xml:space="preserve">GENOMICC ACUTE - </w:t>
      </w:r>
      <w:r w:rsidR="4A1EA66A" w:rsidRPr="008768ED">
        <w:rPr>
          <w:color w:val="000000" w:themeColor="text1"/>
        </w:rPr>
        <w:t>Participant information sheet</w:t>
      </w:r>
      <w:r w:rsidR="00184BA3">
        <w:rPr>
          <w:color w:val="000000" w:themeColor="text1"/>
        </w:rPr>
        <w:t xml:space="preserve"> for child under 12</w:t>
      </w:r>
    </w:p>
    <w:p w14:paraId="43434719" w14:textId="2EA6EC98" w:rsidR="0018364C" w:rsidRPr="008768ED" w:rsidRDefault="04B8470B" w:rsidP="0018364C">
      <w:pPr>
        <w:pStyle w:val="BodyText"/>
        <w:rPr>
          <w:color w:val="000000" w:themeColor="text1"/>
        </w:rPr>
      </w:pPr>
      <w:r w:rsidRPr="200CBC92">
        <w:rPr>
          <w:color w:val="000000" w:themeColor="text1"/>
        </w:rPr>
        <w:t>Version</w:t>
      </w:r>
      <w:r w:rsidR="7B5FE9B3" w:rsidRPr="200CBC92">
        <w:rPr>
          <w:color w:val="000000" w:themeColor="text1"/>
        </w:rPr>
        <w:t>:</w:t>
      </w:r>
      <w:r w:rsidRPr="200CBC92">
        <w:rPr>
          <w:color w:val="000000" w:themeColor="text1"/>
        </w:rPr>
        <w:t xml:space="preserve"> </w:t>
      </w:r>
      <w:r w:rsidR="002139E1">
        <w:rPr>
          <w:color w:val="000000" w:themeColor="text1"/>
        </w:rPr>
        <w:t>1</w:t>
      </w:r>
      <w:r w:rsidR="43BA6BEC" w:rsidRPr="200CBC92">
        <w:rPr>
          <w:color w:val="000000" w:themeColor="text1"/>
        </w:rPr>
        <w:t>,</w:t>
      </w:r>
      <w:r w:rsidR="13FB6CCB" w:rsidRPr="200CBC92">
        <w:rPr>
          <w:color w:val="000000" w:themeColor="text1"/>
        </w:rPr>
        <w:t xml:space="preserve"> </w:t>
      </w:r>
      <w:r w:rsidR="00213553">
        <w:rPr>
          <w:color w:val="000000" w:themeColor="text1"/>
        </w:rPr>
        <w:t>23 October</w:t>
      </w:r>
      <w:r w:rsidR="13FB6CCB" w:rsidRPr="200CBC92">
        <w:rPr>
          <w:color w:val="000000" w:themeColor="text1"/>
        </w:rPr>
        <w:t xml:space="preserve"> 202</w:t>
      </w:r>
      <w:r w:rsidR="00213553">
        <w:rPr>
          <w:color w:val="000000" w:themeColor="text1"/>
        </w:rPr>
        <w:t>4</w:t>
      </w:r>
    </w:p>
    <w:p w14:paraId="070B57C9" w14:textId="77777777" w:rsidR="0018364C" w:rsidRPr="008768ED" w:rsidRDefault="0018364C" w:rsidP="0018364C">
      <w:pPr>
        <w:pStyle w:val="BodyText"/>
        <w:rPr>
          <w:color w:val="000000" w:themeColor="text1"/>
        </w:rPr>
      </w:pPr>
      <w:r w:rsidRPr="008768ED">
        <w:rPr>
          <w:color w:val="000000" w:themeColor="text1"/>
        </w:rPr>
        <w:t>Local Lead Investigator: [</w:t>
      </w:r>
      <w:proofErr w:type="spellStart"/>
      <w:r w:rsidRPr="008768ED">
        <w:rPr>
          <w:color w:val="000000" w:themeColor="text1"/>
        </w:rPr>
        <w:t>local_lead_investigator_name</w:t>
      </w:r>
      <w:proofErr w:type="spellEnd"/>
      <w:r w:rsidRPr="008768ED">
        <w:rPr>
          <w:color w:val="000000" w:themeColor="text1"/>
        </w:rPr>
        <w:t>]</w:t>
      </w:r>
    </w:p>
    <w:p w14:paraId="59337B5B" w14:textId="609728A5" w:rsidR="0018364C" w:rsidRPr="008768ED" w:rsidRDefault="0018364C" w:rsidP="0018364C">
      <w:pPr>
        <w:pStyle w:val="BodyText"/>
        <w:rPr>
          <w:color w:val="000000" w:themeColor="text1"/>
        </w:rPr>
      </w:pPr>
      <w:r w:rsidRPr="1E9D3AD8">
        <w:rPr>
          <w:color w:val="000000" w:themeColor="text1"/>
        </w:rPr>
        <w:t xml:space="preserve">Chief Investigator: </w:t>
      </w:r>
      <w:r w:rsidR="11973314" w:rsidRPr="1E9D3AD8">
        <w:rPr>
          <w:color w:val="000000" w:themeColor="text1"/>
        </w:rPr>
        <w:t>Prof</w:t>
      </w:r>
      <w:r w:rsidRPr="1E9D3AD8">
        <w:rPr>
          <w:color w:val="000000" w:themeColor="text1"/>
        </w:rPr>
        <w:t xml:space="preserve"> JK Baillie, University of Edinburgh</w:t>
      </w:r>
    </w:p>
    <w:p w14:paraId="27103AE3" w14:textId="77777777" w:rsidR="0018364C" w:rsidRPr="008768ED" w:rsidRDefault="0018364C" w:rsidP="00F25DB8">
      <w:pPr>
        <w:pStyle w:val="Heading3"/>
        <w:rPr>
          <w:color w:val="000000" w:themeColor="text1"/>
        </w:rPr>
      </w:pPr>
      <w:r w:rsidRPr="008768ED">
        <w:rPr>
          <w:color w:val="000000" w:themeColor="text1"/>
        </w:rPr>
        <w:t>Introduction</w:t>
      </w:r>
    </w:p>
    <w:p w14:paraId="70112B18" w14:textId="16998C75" w:rsidR="00B7582E" w:rsidRDefault="00B7582E" w:rsidP="00F37752">
      <w:pPr>
        <w:pStyle w:val="BodyText"/>
      </w:pPr>
      <w:r>
        <w:t xml:space="preserve">Parents and </w:t>
      </w:r>
      <w:proofErr w:type="spellStart"/>
      <w:r>
        <w:t>carers</w:t>
      </w:r>
      <w:proofErr w:type="spellEnd"/>
      <w:r>
        <w:t xml:space="preserve"> are asked to go through this information with their child. Please ask </w:t>
      </w:r>
      <w:r w:rsidR="139E8BBE">
        <w:t>the study</w:t>
      </w:r>
      <w:r>
        <w:t xml:space="preserve"> staff if you or your child has any questions.</w:t>
      </w:r>
    </w:p>
    <w:p w14:paraId="578C8C97" w14:textId="77777777" w:rsidR="0018364C" w:rsidRPr="008768ED" w:rsidRDefault="0018364C" w:rsidP="00F25DB8">
      <w:pPr>
        <w:pStyle w:val="Heading3"/>
        <w:rPr>
          <w:color w:val="000000" w:themeColor="text1"/>
        </w:rPr>
      </w:pPr>
      <w:r w:rsidRPr="008768ED">
        <w:rPr>
          <w:color w:val="000000" w:themeColor="text1"/>
        </w:rPr>
        <w:t>What is the study about?</w:t>
      </w:r>
    </w:p>
    <w:p w14:paraId="1BDA77CE" w14:textId="77777777" w:rsidR="00F37752" w:rsidRDefault="00F37752" w:rsidP="00F37752">
      <w:pPr>
        <w:pStyle w:val="BodyText"/>
      </w:pPr>
      <w:r>
        <w:t>We want to find out what makes some people much more seriously ill than others when they have an infection (for example, flu) or bad injury.</w:t>
      </w:r>
    </w:p>
    <w:p w14:paraId="45FA6FA5" w14:textId="30E5B864" w:rsidR="0018364C" w:rsidRPr="00F37752" w:rsidRDefault="00F37752" w:rsidP="00F37752">
      <w:pPr>
        <w:pStyle w:val="BodyText"/>
      </w:pPr>
      <w:r>
        <w:t xml:space="preserve">Our bodies are </w:t>
      </w:r>
      <w:proofErr w:type="gramStart"/>
      <w:r>
        <w:t>made out of</w:t>
      </w:r>
      <w:proofErr w:type="gramEnd"/>
      <w:r>
        <w:t xml:space="preserve"> tiny building blocks called cells, and the cells are told what to do by something called DNA, which acts like a long list of instructions to make you just the way you are. One of these instructions is what makes some people get more badly ill than others. It is not always easy to find one instruction because the list is so long and complicated, but by looking at lots of people’s DNA we think that we can find that instruction. If we can find the instruction, we hope that will help us find better treatments for the people who get </w:t>
      </w:r>
      <w:proofErr w:type="gramStart"/>
      <w:r>
        <w:t>really badly</w:t>
      </w:r>
      <w:proofErr w:type="gramEnd"/>
      <w:r>
        <w:t xml:space="preserve"> ill.</w:t>
      </w:r>
      <w:r w:rsidR="00AB20B3">
        <w:t xml:space="preserve"> W</w:t>
      </w:r>
      <w:r w:rsidR="00AB20B3" w:rsidRPr="00FD3ADE">
        <w:rPr>
          <w:color w:val="000000" w:themeColor="text1"/>
        </w:rPr>
        <w:t>e can find out even more by</w:t>
      </w:r>
      <w:r w:rsidR="00AB20B3">
        <w:rPr>
          <w:color w:val="000000" w:themeColor="text1"/>
        </w:rPr>
        <w:t xml:space="preserve"> looking at other things happening in the body at the same time by</w:t>
      </w:r>
      <w:r w:rsidR="00AB20B3" w:rsidRPr="00FD3ADE">
        <w:rPr>
          <w:color w:val="000000" w:themeColor="text1"/>
        </w:rPr>
        <w:t xml:space="preserve"> studying </w:t>
      </w:r>
      <w:r w:rsidR="00AB20B3">
        <w:rPr>
          <w:color w:val="000000" w:themeColor="text1"/>
        </w:rPr>
        <w:t xml:space="preserve">other </w:t>
      </w:r>
      <w:r w:rsidR="00AB20B3" w:rsidRPr="00FD3ADE">
        <w:rPr>
          <w:color w:val="000000" w:themeColor="text1"/>
        </w:rPr>
        <w:t>cells of the bod</w:t>
      </w:r>
      <w:r w:rsidR="00AB20B3">
        <w:rPr>
          <w:color w:val="000000" w:themeColor="text1"/>
        </w:rPr>
        <w:t>y</w:t>
      </w:r>
      <w:r w:rsidR="00AB20B3" w:rsidRPr="00FD3ADE">
        <w:rPr>
          <w:color w:val="000000" w:themeColor="text1"/>
        </w:rPr>
        <w:t>.</w:t>
      </w:r>
    </w:p>
    <w:p w14:paraId="3399F145" w14:textId="04EBD753" w:rsidR="0018364C" w:rsidRPr="008768ED" w:rsidRDefault="001A79AC" w:rsidP="00F25DB8">
      <w:pPr>
        <w:pStyle w:val="Heading3"/>
        <w:rPr>
          <w:color w:val="000000" w:themeColor="text1"/>
        </w:rPr>
      </w:pPr>
      <w:r>
        <w:rPr>
          <w:color w:val="000000" w:themeColor="text1"/>
        </w:rPr>
        <w:t>what does this mean for me?</w:t>
      </w:r>
    </w:p>
    <w:p w14:paraId="46FA3E90" w14:textId="56A8B611" w:rsidR="00B7359F" w:rsidRDefault="00B7359F" w:rsidP="00B7359F">
      <w:pPr>
        <w:pStyle w:val="BodyText"/>
      </w:pPr>
      <w:r>
        <w:t xml:space="preserve">To look at your DNA </w:t>
      </w:r>
      <w:r w:rsidR="00AB20B3">
        <w:t xml:space="preserve">and other cells </w:t>
      </w:r>
      <w:r>
        <w:t>we would need to take a small amount of your blood (this would be taken from a line already there for your treatment, so it would not make you sore). We would</w:t>
      </w:r>
      <w:r w:rsidR="00AB20B3">
        <w:t xml:space="preserve"> take the same amount as 4 teaspoonfuls</w:t>
      </w:r>
      <w:r>
        <w:t>.</w:t>
      </w:r>
      <w:r w:rsidR="006C6272">
        <w:t xml:space="preserve"> </w:t>
      </w:r>
      <w:r>
        <w:t>We would also like to look at your medical record (which has some facts about you and any illnesses you have seen a doctor about) for useful information to store with your sample.</w:t>
      </w:r>
    </w:p>
    <w:p w14:paraId="42D778A6" w14:textId="77777777" w:rsidR="0091649A" w:rsidRPr="008768ED" w:rsidRDefault="0091649A" w:rsidP="0091649A">
      <w:pPr>
        <w:pStyle w:val="Heading3"/>
        <w:rPr>
          <w:color w:val="000000" w:themeColor="text1"/>
        </w:rPr>
      </w:pPr>
      <w:r>
        <w:rPr>
          <w:color w:val="000000" w:themeColor="text1"/>
        </w:rPr>
        <w:t>do i have to take part?</w:t>
      </w:r>
    </w:p>
    <w:p w14:paraId="75A48035" w14:textId="2975981D" w:rsidR="0091649A" w:rsidRDefault="0091649A" w:rsidP="00B7359F">
      <w:pPr>
        <w:pStyle w:val="BodyText"/>
      </w:pPr>
      <w:bookmarkStart w:id="0" w:name="_Int_77SCdoWh"/>
      <w:r>
        <w:t>No. It is up to you and your parents to decide if you should take part.</w:t>
      </w:r>
      <w:bookmarkEnd w:id="0"/>
      <w:r>
        <w:t xml:space="preserve"> If you do not want to be involved, then you do not have to. Either way, the doctors and nurses will still take care of you.</w:t>
      </w:r>
    </w:p>
    <w:p w14:paraId="5EC65099" w14:textId="77777777" w:rsidR="0018364C" w:rsidRPr="008768ED" w:rsidRDefault="0018364C" w:rsidP="00F25DB8">
      <w:pPr>
        <w:pStyle w:val="Heading3"/>
        <w:rPr>
          <w:color w:val="000000" w:themeColor="text1"/>
        </w:rPr>
      </w:pPr>
      <w:r w:rsidRPr="008768ED">
        <w:rPr>
          <w:color w:val="000000" w:themeColor="text1"/>
        </w:rPr>
        <w:t>What will happen to the samples?</w:t>
      </w:r>
    </w:p>
    <w:p w14:paraId="2C81C5AF" w14:textId="64A198E0" w:rsidR="00221C10" w:rsidRPr="00381D0F" w:rsidRDefault="001B581F" w:rsidP="00221C10">
      <w:pPr>
        <w:pStyle w:val="BodyText"/>
        <w:ind w:right="-24"/>
        <w:rPr>
          <w:color w:val="000000" w:themeColor="text1"/>
        </w:rPr>
      </w:pPr>
      <w:r>
        <w:t xml:space="preserve">We will take the DNA from your sample and compare it to other people’s, using the information we know about you and them to get the best results. </w:t>
      </w:r>
      <w:r w:rsidR="00221C10" w:rsidRPr="00FD3ADE">
        <w:t xml:space="preserve">We will also look at other cells in </w:t>
      </w:r>
      <w:r w:rsidR="00221C10">
        <w:t>your</w:t>
      </w:r>
      <w:r w:rsidR="00221C10" w:rsidRPr="00FD3ADE">
        <w:t xml:space="preserve"> blood to </w:t>
      </w:r>
      <w:r w:rsidR="00221C10">
        <w:t>see</w:t>
      </w:r>
      <w:r w:rsidR="00221C10" w:rsidRPr="00FD3ADE">
        <w:t xml:space="preserve"> how they are behaving. </w:t>
      </w:r>
      <w:r w:rsidR="00221C10" w:rsidRPr="00FD3ADE">
        <w:rPr>
          <w:color w:val="000000" w:themeColor="text1"/>
        </w:rPr>
        <w:t>Th</w:t>
      </w:r>
      <w:r w:rsidR="00221C10">
        <w:rPr>
          <w:color w:val="000000" w:themeColor="text1"/>
        </w:rPr>
        <w:t xml:space="preserve">ese </w:t>
      </w:r>
      <w:r w:rsidR="00221C10" w:rsidRPr="00FD3ADE">
        <w:rPr>
          <w:color w:val="000000" w:themeColor="text1"/>
        </w:rPr>
        <w:t xml:space="preserve">samples, along with </w:t>
      </w:r>
      <w:r w:rsidR="00221C10">
        <w:rPr>
          <w:color w:val="000000" w:themeColor="text1"/>
        </w:rPr>
        <w:t xml:space="preserve">your </w:t>
      </w:r>
      <w:r w:rsidR="00221C10" w:rsidRPr="00FD3ADE">
        <w:rPr>
          <w:color w:val="000000" w:themeColor="text1"/>
        </w:rPr>
        <w:t>DNA will help provide a</w:t>
      </w:r>
      <w:r w:rsidR="00221C10">
        <w:rPr>
          <w:color w:val="000000" w:themeColor="text1"/>
        </w:rPr>
        <w:t xml:space="preserve"> picture</w:t>
      </w:r>
      <w:r w:rsidR="00221C10" w:rsidRPr="00FD3ADE">
        <w:rPr>
          <w:color w:val="000000" w:themeColor="text1"/>
        </w:rPr>
        <w:t xml:space="preserve"> of what is happening within the bod</w:t>
      </w:r>
      <w:r w:rsidR="006C6272">
        <w:rPr>
          <w:color w:val="000000" w:themeColor="text1"/>
        </w:rPr>
        <w:t>y</w:t>
      </w:r>
      <w:r w:rsidR="00221C10" w:rsidRPr="00FD3ADE">
        <w:rPr>
          <w:color w:val="000000" w:themeColor="text1"/>
        </w:rPr>
        <w:t xml:space="preserve"> </w:t>
      </w:r>
      <w:r w:rsidR="00221C10">
        <w:rPr>
          <w:color w:val="000000" w:themeColor="text1"/>
        </w:rPr>
        <w:t>and</w:t>
      </w:r>
      <w:r w:rsidR="00221C10" w:rsidRPr="00FD3ADE">
        <w:rPr>
          <w:color w:val="000000" w:themeColor="text1"/>
        </w:rPr>
        <w:t xml:space="preserve"> might help us learn why some people become very sick.</w:t>
      </w:r>
    </w:p>
    <w:p w14:paraId="7E168B32" w14:textId="29DA37A8" w:rsidR="00312BC5" w:rsidRPr="00EC205E" w:rsidRDefault="001B581F" w:rsidP="00EC205E">
      <w:pPr>
        <w:pStyle w:val="BodyText"/>
      </w:pPr>
      <w:r>
        <w:t>We would also like to keep your sample so that it can be used in future research. All information about you will be kept private.</w:t>
      </w:r>
    </w:p>
    <w:sectPr w:rsidR="00312BC5" w:rsidRPr="00EC205E"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41E2" w14:textId="77777777" w:rsidR="00392BB0" w:rsidRDefault="00392BB0" w:rsidP="008F391A">
      <w:pPr>
        <w:spacing w:line="240" w:lineRule="auto"/>
      </w:pPr>
      <w:r>
        <w:separator/>
      </w:r>
    </w:p>
  </w:endnote>
  <w:endnote w:type="continuationSeparator" w:id="0">
    <w:p w14:paraId="092F958A" w14:textId="77777777" w:rsidR="00392BB0" w:rsidRDefault="00392BB0"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7E25EE2F" w:rsidR="008F391A" w:rsidRDefault="1E9D3AD8" w:rsidP="00021E21">
    <w:r w:rsidRPr="1E9D3AD8">
      <w:rPr>
        <w:color w:val="000000" w:themeColor="text1"/>
      </w:rPr>
      <w:t xml:space="preserve">GenOMICC </w:t>
    </w:r>
    <w:r w:rsidR="007F3CE1">
      <w:rPr>
        <w:color w:val="000000" w:themeColor="text1"/>
      </w:rPr>
      <w:t xml:space="preserve">Acute </w:t>
    </w:r>
    <w:r w:rsidRPr="1E9D3AD8">
      <w:rPr>
        <w:color w:val="000000" w:themeColor="text1"/>
      </w:rPr>
      <w:t>participant information sheet for child under 12 v</w:t>
    </w:r>
    <w:r w:rsidR="007F3CE1">
      <w:rPr>
        <w:color w:val="000000" w:themeColor="text1"/>
      </w:rPr>
      <w:t>1</w:t>
    </w:r>
    <w:r w:rsidRPr="1E9D3AD8">
      <w:rPr>
        <w:color w:val="000000" w:themeColor="text1"/>
      </w:rPr>
      <w:t>, 23 October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0B4FA" w14:textId="77777777" w:rsidR="00392BB0" w:rsidRDefault="00392BB0" w:rsidP="008F391A">
      <w:pPr>
        <w:spacing w:line="240" w:lineRule="auto"/>
      </w:pPr>
      <w:r>
        <w:separator/>
      </w:r>
    </w:p>
  </w:footnote>
  <w:footnote w:type="continuationSeparator" w:id="0">
    <w:p w14:paraId="5A00A1D7" w14:textId="77777777" w:rsidR="00392BB0" w:rsidRDefault="00392BB0"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5D67225E" w:rsidR="008768ED" w:rsidRDefault="002139E1" w:rsidP="002139E1">
    <w:pPr>
      <w:pStyle w:val="Header"/>
      <w:jc w:val="right"/>
    </w:pPr>
    <w:r>
      <w:rPr>
        <w:noProof/>
      </w:rPr>
      <w:drawing>
        <wp:inline distT="0" distB="0" distL="0" distR="0" wp14:anchorId="589E6676" wp14:editId="4FCD8F70">
          <wp:extent cx="1466850" cy="590550"/>
          <wp:effectExtent l="0" t="0" r="0" b="0"/>
          <wp:docPr id="1921715738" name="Picture 19217157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a:ext>
                    </a:extLst>
                  </a:blip>
                  <a:stretch>
                    <a:fillRect/>
                  </a:stretch>
                </pic:blipFill>
                <pic:spPr>
                  <a:xfrm>
                    <a:off x="0" y="0"/>
                    <a:ext cx="1466850" cy="590550"/>
                  </a:xfrm>
                  <a:prstGeom prst="rect">
                    <a:avLst/>
                  </a:prstGeom>
                </pic:spPr>
              </pic:pic>
            </a:graphicData>
          </a:graphic>
        </wp:inline>
      </w:drawing>
    </w:r>
    <w:r w:rsidR="008768ED">
      <w:rPr>
        <w:noProof/>
      </w:rPr>
      <w:drawing>
        <wp:anchor distT="0" distB="0" distL="114300" distR="114300" simplePos="0" relativeHeight="251659264" behindDoc="0" locked="0" layoutInCell="1" allowOverlap="1" wp14:anchorId="54142293" wp14:editId="7C9E3BC0">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103AB066" w:rsidR="008768ED" w:rsidRDefault="008768ED" w:rsidP="008768ED">
    <w:pPr>
      <w:pStyle w:val="Header"/>
      <w:tabs>
        <w:tab w:val="clear" w:pos="4680"/>
        <w:tab w:val="clear" w:pos="9360"/>
        <w:tab w:val="center" w:pos="3678"/>
      </w:tabs>
    </w:pPr>
    <w:r>
      <w:tab/>
    </w:r>
  </w:p>
  <w:p w14:paraId="6B1CCCAC" w14:textId="76333177" w:rsidR="00BE469E" w:rsidRPr="008768ED" w:rsidRDefault="008768ED" w:rsidP="008768ED">
    <w:pPr>
      <w:pStyle w:val="Header"/>
    </w:pPr>
    <w:r>
      <w:t>[</w:t>
    </w:r>
    <w:proofErr w:type="spellStart"/>
    <w:r>
      <w:t>hospital_logo</w:t>
    </w:r>
    <w:proofErr w:type="spellEnd"/>
    <w:r>
      <w:t>]</w:t>
    </w:r>
  </w:p>
</w:hdr>
</file>

<file path=word/intelligence2.xml><?xml version="1.0" encoding="utf-8"?>
<int2:intelligence xmlns:int2="http://schemas.microsoft.com/office/intelligence/2020/intelligence" xmlns:oel="http://schemas.microsoft.com/office/2019/extlst">
  <int2:observations>
    <int2:bookmark int2:bookmarkName="_Int_77SCdoWh" int2:invalidationBookmarkName="" int2:hashCode="IAZzCz2/wZuqRZ" int2:id="in4ztas6">
      <int2:state int2:value="Reviewed" int2:type="WordDesignerPullQuotes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FE2"/>
    <w:multiLevelType w:val="multilevel"/>
    <w:tmpl w:val="A74C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1512C25"/>
    <w:multiLevelType w:val="multilevel"/>
    <w:tmpl w:val="7ED8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492E"/>
    <w:rsid w:val="00021E21"/>
    <w:rsid w:val="00027574"/>
    <w:rsid w:val="000349F1"/>
    <w:rsid w:val="0003682E"/>
    <w:rsid w:val="00040310"/>
    <w:rsid w:val="0007055B"/>
    <w:rsid w:val="00074D8C"/>
    <w:rsid w:val="00103AE4"/>
    <w:rsid w:val="001251A0"/>
    <w:rsid w:val="00125744"/>
    <w:rsid w:val="0013603B"/>
    <w:rsid w:val="0013604C"/>
    <w:rsid w:val="00140251"/>
    <w:rsid w:val="001505C7"/>
    <w:rsid w:val="00154B97"/>
    <w:rsid w:val="00173F9D"/>
    <w:rsid w:val="0018026F"/>
    <w:rsid w:val="0018364C"/>
    <w:rsid w:val="00184BA3"/>
    <w:rsid w:val="001A4755"/>
    <w:rsid w:val="001A79AC"/>
    <w:rsid w:val="001B1E21"/>
    <w:rsid w:val="001B581F"/>
    <w:rsid w:val="001F1E4C"/>
    <w:rsid w:val="00202273"/>
    <w:rsid w:val="00203F70"/>
    <w:rsid w:val="00213553"/>
    <w:rsid w:val="002139E1"/>
    <w:rsid w:val="00221C10"/>
    <w:rsid w:val="002249AE"/>
    <w:rsid w:val="002309B3"/>
    <w:rsid w:val="002357BD"/>
    <w:rsid w:val="00236398"/>
    <w:rsid w:val="002540A0"/>
    <w:rsid w:val="00254B09"/>
    <w:rsid w:val="00281D33"/>
    <w:rsid w:val="002C479B"/>
    <w:rsid w:val="002E601C"/>
    <w:rsid w:val="00302067"/>
    <w:rsid w:val="00312BC5"/>
    <w:rsid w:val="00324400"/>
    <w:rsid w:val="00325CD8"/>
    <w:rsid w:val="0033330E"/>
    <w:rsid w:val="00337D29"/>
    <w:rsid w:val="00342A9D"/>
    <w:rsid w:val="003759CA"/>
    <w:rsid w:val="00392BB0"/>
    <w:rsid w:val="003A35BA"/>
    <w:rsid w:val="003A514F"/>
    <w:rsid w:val="003B05F6"/>
    <w:rsid w:val="003B2A37"/>
    <w:rsid w:val="003C12AD"/>
    <w:rsid w:val="003E7EDF"/>
    <w:rsid w:val="003F0E15"/>
    <w:rsid w:val="00420BFF"/>
    <w:rsid w:val="0045736D"/>
    <w:rsid w:val="004604F8"/>
    <w:rsid w:val="0047499E"/>
    <w:rsid w:val="00477F34"/>
    <w:rsid w:val="004827AC"/>
    <w:rsid w:val="00485E4A"/>
    <w:rsid w:val="00491CFC"/>
    <w:rsid w:val="004B3EB0"/>
    <w:rsid w:val="004C010A"/>
    <w:rsid w:val="005012A1"/>
    <w:rsid w:val="0050396A"/>
    <w:rsid w:val="00503E61"/>
    <w:rsid w:val="005215C5"/>
    <w:rsid w:val="005331E1"/>
    <w:rsid w:val="00533F0A"/>
    <w:rsid w:val="005371E2"/>
    <w:rsid w:val="00541395"/>
    <w:rsid w:val="00547B8B"/>
    <w:rsid w:val="00550637"/>
    <w:rsid w:val="00586631"/>
    <w:rsid w:val="005A312A"/>
    <w:rsid w:val="005A4208"/>
    <w:rsid w:val="005A7F69"/>
    <w:rsid w:val="005B4E7E"/>
    <w:rsid w:val="005B51A3"/>
    <w:rsid w:val="005B7976"/>
    <w:rsid w:val="005D0C70"/>
    <w:rsid w:val="005D1CF8"/>
    <w:rsid w:val="005D2B29"/>
    <w:rsid w:val="005D3308"/>
    <w:rsid w:val="005D3498"/>
    <w:rsid w:val="005E3421"/>
    <w:rsid w:val="006063FA"/>
    <w:rsid w:val="00620A86"/>
    <w:rsid w:val="00635FEF"/>
    <w:rsid w:val="00645B5E"/>
    <w:rsid w:val="00654947"/>
    <w:rsid w:val="00660ACC"/>
    <w:rsid w:val="00676880"/>
    <w:rsid w:val="00677C2E"/>
    <w:rsid w:val="006A6258"/>
    <w:rsid w:val="006C5046"/>
    <w:rsid w:val="006C6272"/>
    <w:rsid w:val="006E75E2"/>
    <w:rsid w:val="007326C5"/>
    <w:rsid w:val="00746D20"/>
    <w:rsid w:val="0077230A"/>
    <w:rsid w:val="0077448F"/>
    <w:rsid w:val="00783DE4"/>
    <w:rsid w:val="00784546"/>
    <w:rsid w:val="007A60AB"/>
    <w:rsid w:val="007A6738"/>
    <w:rsid w:val="007B41AA"/>
    <w:rsid w:val="007C74A4"/>
    <w:rsid w:val="007D5979"/>
    <w:rsid w:val="007D5E51"/>
    <w:rsid w:val="007E29DD"/>
    <w:rsid w:val="007E4A42"/>
    <w:rsid w:val="007F0274"/>
    <w:rsid w:val="007F3CE1"/>
    <w:rsid w:val="008122A9"/>
    <w:rsid w:val="0082104E"/>
    <w:rsid w:val="0083228F"/>
    <w:rsid w:val="00842CEC"/>
    <w:rsid w:val="008432D3"/>
    <w:rsid w:val="0087183E"/>
    <w:rsid w:val="0087355F"/>
    <w:rsid w:val="008768ED"/>
    <w:rsid w:val="0088043D"/>
    <w:rsid w:val="008822D1"/>
    <w:rsid w:val="008E0D92"/>
    <w:rsid w:val="008E2710"/>
    <w:rsid w:val="008F391A"/>
    <w:rsid w:val="0091649A"/>
    <w:rsid w:val="009247D9"/>
    <w:rsid w:val="00936D25"/>
    <w:rsid w:val="00943AB3"/>
    <w:rsid w:val="00955BEE"/>
    <w:rsid w:val="00956931"/>
    <w:rsid w:val="00993CBE"/>
    <w:rsid w:val="009942CE"/>
    <w:rsid w:val="009951F9"/>
    <w:rsid w:val="009A52E4"/>
    <w:rsid w:val="009A6500"/>
    <w:rsid w:val="009A7A88"/>
    <w:rsid w:val="009B0E06"/>
    <w:rsid w:val="009B1725"/>
    <w:rsid w:val="009B66D2"/>
    <w:rsid w:val="009D0443"/>
    <w:rsid w:val="00A00AB6"/>
    <w:rsid w:val="00A11CA2"/>
    <w:rsid w:val="00A326DB"/>
    <w:rsid w:val="00A43B35"/>
    <w:rsid w:val="00A46D36"/>
    <w:rsid w:val="00A7413B"/>
    <w:rsid w:val="00A81003"/>
    <w:rsid w:val="00AB20B3"/>
    <w:rsid w:val="00AD32E6"/>
    <w:rsid w:val="00B0217D"/>
    <w:rsid w:val="00B0381B"/>
    <w:rsid w:val="00B139FF"/>
    <w:rsid w:val="00B13FE0"/>
    <w:rsid w:val="00B17929"/>
    <w:rsid w:val="00B208E4"/>
    <w:rsid w:val="00B357F7"/>
    <w:rsid w:val="00B4170D"/>
    <w:rsid w:val="00B44B80"/>
    <w:rsid w:val="00B53384"/>
    <w:rsid w:val="00B607B2"/>
    <w:rsid w:val="00B66A51"/>
    <w:rsid w:val="00B7359F"/>
    <w:rsid w:val="00B7582E"/>
    <w:rsid w:val="00B81531"/>
    <w:rsid w:val="00BB3CA4"/>
    <w:rsid w:val="00BD5FBD"/>
    <w:rsid w:val="00BE2B9B"/>
    <w:rsid w:val="00BE469E"/>
    <w:rsid w:val="00BF242E"/>
    <w:rsid w:val="00C05B65"/>
    <w:rsid w:val="00C348D2"/>
    <w:rsid w:val="00C612D1"/>
    <w:rsid w:val="00C67F99"/>
    <w:rsid w:val="00C85A66"/>
    <w:rsid w:val="00C90C3C"/>
    <w:rsid w:val="00CD15B6"/>
    <w:rsid w:val="00CD4765"/>
    <w:rsid w:val="00CD6052"/>
    <w:rsid w:val="00CE3144"/>
    <w:rsid w:val="00CF3454"/>
    <w:rsid w:val="00D04472"/>
    <w:rsid w:val="00D1158C"/>
    <w:rsid w:val="00D12105"/>
    <w:rsid w:val="00D33516"/>
    <w:rsid w:val="00D81D27"/>
    <w:rsid w:val="00DA4C0B"/>
    <w:rsid w:val="00DA5B20"/>
    <w:rsid w:val="00DB5778"/>
    <w:rsid w:val="00DC166C"/>
    <w:rsid w:val="00DC6FB3"/>
    <w:rsid w:val="00DE2855"/>
    <w:rsid w:val="00DE39AE"/>
    <w:rsid w:val="00E03650"/>
    <w:rsid w:val="00E13FB4"/>
    <w:rsid w:val="00E235E4"/>
    <w:rsid w:val="00E35D2F"/>
    <w:rsid w:val="00E511BB"/>
    <w:rsid w:val="00E54E8D"/>
    <w:rsid w:val="00E7578F"/>
    <w:rsid w:val="00EB6BEF"/>
    <w:rsid w:val="00EC205E"/>
    <w:rsid w:val="00ED0533"/>
    <w:rsid w:val="00ED40BE"/>
    <w:rsid w:val="00ED52C4"/>
    <w:rsid w:val="00EE4C66"/>
    <w:rsid w:val="00EF23A1"/>
    <w:rsid w:val="00EF622B"/>
    <w:rsid w:val="00F21AE0"/>
    <w:rsid w:val="00F25DB8"/>
    <w:rsid w:val="00F2755D"/>
    <w:rsid w:val="00F3363D"/>
    <w:rsid w:val="00F338F7"/>
    <w:rsid w:val="00F37752"/>
    <w:rsid w:val="00F50CA4"/>
    <w:rsid w:val="00F54DA0"/>
    <w:rsid w:val="00F669F9"/>
    <w:rsid w:val="00F66F63"/>
    <w:rsid w:val="00F912EF"/>
    <w:rsid w:val="00F934A1"/>
    <w:rsid w:val="00FB2FF3"/>
    <w:rsid w:val="00FB319A"/>
    <w:rsid w:val="00FC535D"/>
    <w:rsid w:val="00FD489D"/>
    <w:rsid w:val="00FD65F6"/>
    <w:rsid w:val="00FE0562"/>
    <w:rsid w:val="00FE5A51"/>
    <w:rsid w:val="00FE6F7A"/>
    <w:rsid w:val="00FF658B"/>
    <w:rsid w:val="04B8470B"/>
    <w:rsid w:val="10B68A5D"/>
    <w:rsid w:val="11973314"/>
    <w:rsid w:val="139E8BBE"/>
    <w:rsid w:val="13FB6CCB"/>
    <w:rsid w:val="15BA2C67"/>
    <w:rsid w:val="1C8A41C7"/>
    <w:rsid w:val="1E9D3AD8"/>
    <w:rsid w:val="200CBC92"/>
    <w:rsid w:val="244D50F2"/>
    <w:rsid w:val="37BDA64D"/>
    <w:rsid w:val="37F61532"/>
    <w:rsid w:val="3B1812C1"/>
    <w:rsid w:val="43BA6BEC"/>
    <w:rsid w:val="45F9064F"/>
    <w:rsid w:val="4A1EA66A"/>
    <w:rsid w:val="4C10B194"/>
    <w:rsid w:val="7157E794"/>
    <w:rsid w:val="746E2FBE"/>
    <w:rsid w:val="7B5FE9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paragraph" w:customStyle="1" w:styleId="paragraph">
    <w:name w:val="paragraph"/>
    <w:basedOn w:val="Normal"/>
    <w:rsid w:val="00312B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12BC5"/>
  </w:style>
  <w:style w:type="character" w:customStyle="1" w:styleId="eop">
    <w:name w:val="eop"/>
    <w:basedOn w:val="DefaultParagraphFont"/>
    <w:rsid w:val="00312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24133">
      <w:bodyDiv w:val="1"/>
      <w:marLeft w:val="0"/>
      <w:marRight w:val="0"/>
      <w:marTop w:val="0"/>
      <w:marBottom w:val="0"/>
      <w:divBdr>
        <w:top w:val="none" w:sz="0" w:space="0" w:color="auto"/>
        <w:left w:val="none" w:sz="0" w:space="0" w:color="auto"/>
        <w:bottom w:val="none" w:sz="0" w:space="0" w:color="auto"/>
        <w:right w:val="none" w:sz="0" w:space="0" w:color="auto"/>
      </w:divBdr>
      <w:divsChild>
        <w:div w:id="1887326592">
          <w:marLeft w:val="0"/>
          <w:marRight w:val="0"/>
          <w:marTop w:val="0"/>
          <w:marBottom w:val="0"/>
          <w:divBdr>
            <w:top w:val="none" w:sz="0" w:space="0" w:color="auto"/>
            <w:left w:val="none" w:sz="0" w:space="0" w:color="auto"/>
            <w:bottom w:val="none" w:sz="0" w:space="0" w:color="auto"/>
            <w:right w:val="none" w:sz="0" w:space="0" w:color="auto"/>
          </w:divBdr>
        </w:div>
        <w:div w:id="834999511">
          <w:marLeft w:val="0"/>
          <w:marRight w:val="0"/>
          <w:marTop w:val="0"/>
          <w:marBottom w:val="0"/>
          <w:divBdr>
            <w:top w:val="none" w:sz="0" w:space="0" w:color="auto"/>
            <w:left w:val="none" w:sz="0" w:space="0" w:color="auto"/>
            <w:bottom w:val="none" w:sz="0" w:space="0" w:color="auto"/>
            <w:right w:val="none" w:sz="0" w:space="0" w:color="auto"/>
          </w:divBdr>
          <w:divsChild>
            <w:div w:id="797576801">
              <w:marLeft w:val="0"/>
              <w:marRight w:val="0"/>
              <w:marTop w:val="0"/>
              <w:marBottom w:val="0"/>
              <w:divBdr>
                <w:top w:val="none" w:sz="0" w:space="0" w:color="auto"/>
                <w:left w:val="none" w:sz="0" w:space="0" w:color="auto"/>
                <w:bottom w:val="none" w:sz="0" w:space="0" w:color="auto"/>
                <w:right w:val="none" w:sz="0" w:space="0" w:color="auto"/>
              </w:divBdr>
            </w:div>
            <w:div w:id="611664522">
              <w:marLeft w:val="0"/>
              <w:marRight w:val="0"/>
              <w:marTop w:val="0"/>
              <w:marBottom w:val="0"/>
              <w:divBdr>
                <w:top w:val="none" w:sz="0" w:space="0" w:color="auto"/>
                <w:left w:val="none" w:sz="0" w:space="0" w:color="auto"/>
                <w:bottom w:val="none" w:sz="0" w:space="0" w:color="auto"/>
                <w:right w:val="none" w:sz="0" w:space="0" w:color="auto"/>
              </w:divBdr>
            </w:div>
          </w:divsChild>
        </w:div>
        <w:div w:id="1303197964">
          <w:marLeft w:val="0"/>
          <w:marRight w:val="0"/>
          <w:marTop w:val="0"/>
          <w:marBottom w:val="0"/>
          <w:divBdr>
            <w:top w:val="none" w:sz="0" w:space="0" w:color="auto"/>
            <w:left w:val="none" w:sz="0" w:space="0" w:color="auto"/>
            <w:bottom w:val="none" w:sz="0" w:space="0" w:color="auto"/>
            <w:right w:val="none" w:sz="0" w:space="0" w:color="auto"/>
          </w:divBdr>
          <w:divsChild>
            <w:div w:id="924461360">
              <w:marLeft w:val="0"/>
              <w:marRight w:val="0"/>
              <w:marTop w:val="0"/>
              <w:marBottom w:val="0"/>
              <w:divBdr>
                <w:top w:val="none" w:sz="0" w:space="0" w:color="auto"/>
                <w:left w:val="none" w:sz="0" w:space="0" w:color="auto"/>
                <w:bottom w:val="none" w:sz="0" w:space="0" w:color="auto"/>
                <w:right w:val="none" w:sz="0" w:space="0" w:color="auto"/>
              </w:divBdr>
            </w:div>
            <w:div w:id="6394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4B7EDBDF-D1DA-4E60-AE33-15AC0E001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1FD04-5CF6-4584-A14E-CB5B5E4869CD}">
  <ds:schemaRefs>
    <ds:schemaRef ds:uri="http://schemas.microsoft.com/sharepoint/v3/contenttype/forms"/>
  </ds:schemaRefs>
</ds:datastoreItem>
</file>

<file path=customXml/itemProps3.xml><?xml version="1.0" encoding="utf-8"?>
<ds:datastoreItem xmlns:ds="http://schemas.openxmlformats.org/officeDocument/2006/customXml" ds:itemID="{10978184-F96D-46FA-9AFA-566DFC0BFDD4}">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6</cp:revision>
  <dcterms:created xsi:type="dcterms:W3CDTF">2024-11-17T19:53:00Z</dcterms:created>
  <dcterms:modified xsi:type="dcterms:W3CDTF">2024-11-17T20:04:00Z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